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EBEA28" w14:textId="77777777" w:rsidR="00E76328" w:rsidRDefault="00E76328" w:rsidP="00E76328">
      <w:pPr>
        <w:jc w:val="center"/>
      </w:pPr>
      <w:r>
        <w:t>Year 1 – Long Term Plan</w:t>
      </w:r>
    </w:p>
    <w:p w14:paraId="4B82F019" w14:textId="77777777" w:rsidR="00E76328" w:rsidRDefault="00E76328" w:rsidP="00E76328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796"/>
        <w:gridCol w:w="956"/>
        <w:gridCol w:w="956"/>
        <w:gridCol w:w="839"/>
        <w:gridCol w:w="1075"/>
        <w:gridCol w:w="957"/>
        <w:gridCol w:w="957"/>
        <w:gridCol w:w="957"/>
        <w:gridCol w:w="1388"/>
        <w:gridCol w:w="1388"/>
        <w:gridCol w:w="1112"/>
        <w:gridCol w:w="1438"/>
      </w:tblGrid>
      <w:tr w:rsidR="00E76328" w:rsidRPr="00E76328" w14:paraId="57A1F31F" w14:textId="77777777" w:rsidTr="00E76328">
        <w:trPr>
          <w:trHeight w:val="290"/>
        </w:trPr>
        <w:tc>
          <w:tcPr>
            <w:tcW w:w="1129" w:type="dxa"/>
            <w:noWrap/>
            <w:vAlign w:val="center"/>
            <w:hideMark/>
          </w:tcPr>
          <w:p w14:paraId="7941DAAD" w14:textId="77777777" w:rsidR="00E76328" w:rsidRPr="00E76328" w:rsidRDefault="00E76328" w:rsidP="00E76328">
            <w:pPr>
              <w:jc w:val="center"/>
            </w:pPr>
            <w:r w:rsidRPr="00E76328">
              <w:t>Week</w:t>
            </w:r>
          </w:p>
        </w:tc>
        <w:tc>
          <w:tcPr>
            <w:tcW w:w="796" w:type="dxa"/>
            <w:noWrap/>
            <w:vAlign w:val="center"/>
            <w:hideMark/>
          </w:tcPr>
          <w:p w14:paraId="6E6F18C1" w14:textId="77777777" w:rsidR="00E76328" w:rsidRPr="00E76328" w:rsidRDefault="00E76328" w:rsidP="00E76328">
            <w:pPr>
              <w:jc w:val="center"/>
            </w:pPr>
            <w:r w:rsidRPr="00E76328">
              <w:t>1</w:t>
            </w:r>
          </w:p>
        </w:tc>
        <w:tc>
          <w:tcPr>
            <w:tcW w:w="956" w:type="dxa"/>
            <w:noWrap/>
            <w:vAlign w:val="center"/>
            <w:hideMark/>
          </w:tcPr>
          <w:p w14:paraId="37159255" w14:textId="77777777" w:rsidR="00E76328" w:rsidRPr="00E76328" w:rsidRDefault="00E76328" w:rsidP="00E76328">
            <w:pPr>
              <w:jc w:val="center"/>
            </w:pPr>
            <w:r w:rsidRPr="00E76328">
              <w:t>2</w:t>
            </w:r>
          </w:p>
        </w:tc>
        <w:tc>
          <w:tcPr>
            <w:tcW w:w="956" w:type="dxa"/>
            <w:noWrap/>
            <w:vAlign w:val="center"/>
            <w:hideMark/>
          </w:tcPr>
          <w:p w14:paraId="519BA836" w14:textId="77777777" w:rsidR="00E76328" w:rsidRPr="00E76328" w:rsidRDefault="00E76328" w:rsidP="00E76328">
            <w:pPr>
              <w:jc w:val="center"/>
            </w:pPr>
            <w:r w:rsidRPr="00E76328">
              <w:t>3</w:t>
            </w:r>
          </w:p>
        </w:tc>
        <w:tc>
          <w:tcPr>
            <w:tcW w:w="839" w:type="dxa"/>
            <w:noWrap/>
            <w:vAlign w:val="center"/>
            <w:hideMark/>
          </w:tcPr>
          <w:p w14:paraId="5B90F795" w14:textId="77777777" w:rsidR="00E76328" w:rsidRPr="00E76328" w:rsidRDefault="00E76328" w:rsidP="00E76328">
            <w:pPr>
              <w:jc w:val="center"/>
            </w:pPr>
            <w:r w:rsidRPr="00E76328">
              <w:t>4</w:t>
            </w:r>
          </w:p>
        </w:tc>
        <w:tc>
          <w:tcPr>
            <w:tcW w:w="1075" w:type="dxa"/>
            <w:noWrap/>
            <w:vAlign w:val="center"/>
            <w:hideMark/>
          </w:tcPr>
          <w:p w14:paraId="6376F268" w14:textId="77777777" w:rsidR="00E76328" w:rsidRPr="00E76328" w:rsidRDefault="00E76328" w:rsidP="00E76328">
            <w:pPr>
              <w:jc w:val="center"/>
            </w:pPr>
            <w:r w:rsidRPr="00E76328">
              <w:t>5</w:t>
            </w:r>
          </w:p>
        </w:tc>
        <w:tc>
          <w:tcPr>
            <w:tcW w:w="957" w:type="dxa"/>
            <w:noWrap/>
            <w:vAlign w:val="center"/>
            <w:hideMark/>
          </w:tcPr>
          <w:p w14:paraId="653E7378" w14:textId="77777777" w:rsidR="00E76328" w:rsidRPr="00E76328" w:rsidRDefault="00E76328" w:rsidP="00E76328">
            <w:pPr>
              <w:jc w:val="center"/>
            </w:pPr>
            <w:r w:rsidRPr="00E76328">
              <w:t>6</w:t>
            </w:r>
          </w:p>
        </w:tc>
        <w:tc>
          <w:tcPr>
            <w:tcW w:w="957" w:type="dxa"/>
            <w:noWrap/>
            <w:vAlign w:val="center"/>
            <w:hideMark/>
          </w:tcPr>
          <w:p w14:paraId="27E0ADD1" w14:textId="77777777" w:rsidR="00E76328" w:rsidRPr="00E76328" w:rsidRDefault="00E76328" w:rsidP="00E76328">
            <w:pPr>
              <w:jc w:val="center"/>
            </w:pPr>
            <w:r w:rsidRPr="00E76328">
              <w:t>7</w:t>
            </w:r>
          </w:p>
        </w:tc>
        <w:tc>
          <w:tcPr>
            <w:tcW w:w="957" w:type="dxa"/>
            <w:noWrap/>
            <w:vAlign w:val="center"/>
            <w:hideMark/>
          </w:tcPr>
          <w:p w14:paraId="717901FD" w14:textId="77777777" w:rsidR="00E76328" w:rsidRPr="00E76328" w:rsidRDefault="00E76328" w:rsidP="00E76328">
            <w:pPr>
              <w:jc w:val="center"/>
            </w:pPr>
            <w:r w:rsidRPr="00E76328">
              <w:t>8</w:t>
            </w:r>
          </w:p>
        </w:tc>
        <w:tc>
          <w:tcPr>
            <w:tcW w:w="1388" w:type="dxa"/>
            <w:noWrap/>
            <w:vAlign w:val="center"/>
            <w:hideMark/>
          </w:tcPr>
          <w:p w14:paraId="4A4E49A9" w14:textId="77777777" w:rsidR="00E76328" w:rsidRPr="00E76328" w:rsidRDefault="00E76328" w:rsidP="00E76328">
            <w:pPr>
              <w:jc w:val="center"/>
            </w:pPr>
            <w:r w:rsidRPr="00E76328">
              <w:t>9</w:t>
            </w:r>
          </w:p>
        </w:tc>
        <w:tc>
          <w:tcPr>
            <w:tcW w:w="1388" w:type="dxa"/>
            <w:noWrap/>
            <w:vAlign w:val="center"/>
            <w:hideMark/>
          </w:tcPr>
          <w:p w14:paraId="386CB0E3" w14:textId="77777777" w:rsidR="00E76328" w:rsidRPr="00E76328" w:rsidRDefault="00E76328" w:rsidP="00E76328">
            <w:pPr>
              <w:jc w:val="center"/>
            </w:pPr>
            <w:r w:rsidRPr="00E76328">
              <w:t>10</w:t>
            </w:r>
          </w:p>
        </w:tc>
        <w:tc>
          <w:tcPr>
            <w:tcW w:w="1112" w:type="dxa"/>
            <w:noWrap/>
            <w:vAlign w:val="center"/>
            <w:hideMark/>
          </w:tcPr>
          <w:p w14:paraId="3CCABBCC" w14:textId="77777777" w:rsidR="00E76328" w:rsidRPr="00E76328" w:rsidRDefault="00E76328" w:rsidP="00E76328">
            <w:pPr>
              <w:jc w:val="center"/>
            </w:pPr>
            <w:r w:rsidRPr="00E76328">
              <w:t>11</w:t>
            </w:r>
          </w:p>
        </w:tc>
        <w:tc>
          <w:tcPr>
            <w:tcW w:w="1438" w:type="dxa"/>
            <w:noWrap/>
            <w:vAlign w:val="center"/>
            <w:hideMark/>
          </w:tcPr>
          <w:p w14:paraId="489357F3" w14:textId="77777777" w:rsidR="00E76328" w:rsidRPr="00E76328" w:rsidRDefault="00E76328" w:rsidP="00E76328">
            <w:pPr>
              <w:jc w:val="center"/>
            </w:pPr>
            <w:r w:rsidRPr="00E76328">
              <w:t>12</w:t>
            </w:r>
          </w:p>
        </w:tc>
      </w:tr>
      <w:tr w:rsidR="00E76328" w:rsidRPr="00E76328" w14:paraId="08822DE0" w14:textId="77777777" w:rsidTr="003623C6">
        <w:trPr>
          <w:cantSplit/>
          <w:trHeight w:val="1134"/>
        </w:trPr>
        <w:tc>
          <w:tcPr>
            <w:tcW w:w="1129" w:type="dxa"/>
            <w:noWrap/>
            <w:vAlign w:val="center"/>
            <w:hideMark/>
          </w:tcPr>
          <w:p w14:paraId="7AF8D109" w14:textId="77777777" w:rsidR="00E76328" w:rsidRPr="00E76328" w:rsidRDefault="00E76328" w:rsidP="00E76328">
            <w:r w:rsidRPr="00E76328">
              <w:t>Autumn</w:t>
            </w:r>
          </w:p>
        </w:tc>
        <w:tc>
          <w:tcPr>
            <w:tcW w:w="3547" w:type="dxa"/>
            <w:gridSpan w:val="4"/>
            <w:shd w:val="clear" w:color="auto" w:fill="BDD6EE" w:themeFill="accent5" w:themeFillTint="66"/>
            <w:noWrap/>
            <w:vAlign w:val="center"/>
            <w:hideMark/>
          </w:tcPr>
          <w:p w14:paraId="3678523D" w14:textId="77777777" w:rsidR="00E76328" w:rsidRDefault="00E76328" w:rsidP="00E76328">
            <w:pPr>
              <w:jc w:val="center"/>
            </w:pPr>
          </w:p>
          <w:p w14:paraId="40F7AD53" w14:textId="77777777" w:rsidR="00E76328" w:rsidRDefault="00E76328" w:rsidP="00E76328">
            <w:pPr>
              <w:jc w:val="center"/>
            </w:pPr>
          </w:p>
          <w:p w14:paraId="78C127B5" w14:textId="77777777" w:rsidR="00E76328" w:rsidRDefault="00E76328" w:rsidP="00E76328">
            <w:pPr>
              <w:jc w:val="center"/>
            </w:pPr>
            <w:r w:rsidRPr="00E76328">
              <w:t>Place Value (Within 10)</w:t>
            </w:r>
          </w:p>
          <w:p w14:paraId="251D53CD" w14:textId="77777777" w:rsidR="00E76328" w:rsidRDefault="00E76328" w:rsidP="00E76328">
            <w:pPr>
              <w:jc w:val="center"/>
            </w:pPr>
          </w:p>
          <w:p w14:paraId="71249B7D" w14:textId="77777777" w:rsidR="00E76328" w:rsidRDefault="00E76328" w:rsidP="00E76328">
            <w:pPr>
              <w:jc w:val="center"/>
            </w:pPr>
          </w:p>
          <w:p w14:paraId="246DF735" w14:textId="77777777" w:rsidR="00E76328" w:rsidRPr="00E76328" w:rsidRDefault="00E76328" w:rsidP="00E76328"/>
        </w:tc>
        <w:tc>
          <w:tcPr>
            <w:tcW w:w="3946" w:type="dxa"/>
            <w:gridSpan w:val="4"/>
            <w:shd w:val="clear" w:color="auto" w:fill="BDD6EE" w:themeFill="accent5" w:themeFillTint="66"/>
            <w:noWrap/>
            <w:vAlign w:val="center"/>
            <w:hideMark/>
          </w:tcPr>
          <w:p w14:paraId="29B17C34" w14:textId="77777777" w:rsidR="00E76328" w:rsidRPr="00E76328" w:rsidRDefault="00E76328" w:rsidP="00E76328">
            <w:pPr>
              <w:jc w:val="center"/>
            </w:pPr>
            <w:r w:rsidRPr="00E76328">
              <w:t>Addition and Subtraction (Within 10)</w:t>
            </w:r>
          </w:p>
        </w:tc>
        <w:tc>
          <w:tcPr>
            <w:tcW w:w="2776" w:type="dxa"/>
            <w:gridSpan w:val="2"/>
            <w:shd w:val="clear" w:color="auto" w:fill="BDD6EE" w:themeFill="accent5" w:themeFillTint="66"/>
            <w:noWrap/>
            <w:vAlign w:val="center"/>
            <w:hideMark/>
          </w:tcPr>
          <w:p w14:paraId="18F6A977" w14:textId="77777777" w:rsidR="00E76328" w:rsidRDefault="00E76328" w:rsidP="00E76328">
            <w:pPr>
              <w:jc w:val="center"/>
            </w:pPr>
          </w:p>
          <w:p w14:paraId="49CFF426" w14:textId="77777777" w:rsidR="00E76328" w:rsidRDefault="00E76328" w:rsidP="00E76328">
            <w:pPr>
              <w:jc w:val="center"/>
            </w:pPr>
          </w:p>
          <w:p w14:paraId="49D63F4E" w14:textId="77777777" w:rsidR="00E76328" w:rsidRDefault="00E76328" w:rsidP="00E76328">
            <w:pPr>
              <w:jc w:val="center"/>
            </w:pPr>
            <w:r w:rsidRPr="00E76328">
              <w:t>Number: Place Value within 20</w:t>
            </w:r>
          </w:p>
          <w:p w14:paraId="3B476396" w14:textId="77777777" w:rsidR="00E76328" w:rsidRDefault="00E76328" w:rsidP="00E76328">
            <w:pPr>
              <w:jc w:val="center"/>
            </w:pPr>
          </w:p>
          <w:p w14:paraId="3CC43993" w14:textId="77777777" w:rsidR="00E76328" w:rsidRDefault="00E76328" w:rsidP="00E76328">
            <w:pPr>
              <w:jc w:val="center"/>
            </w:pPr>
          </w:p>
          <w:p w14:paraId="4EE18C33" w14:textId="77777777" w:rsidR="00E76328" w:rsidRPr="00E76328" w:rsidRDefault="00E76328" w:rsidP="00E76328">
            <w:pPr>
              <w:jc w:val="center"/>
            </w:pPr>
          </w:p>
        </w:tc>
        <w:tc>
          <w:tcPr>
            <w:tcW w:w="1112" w:type="dxa"/>
            <w:shd w:val="clear" w:color="auto" w:fill="BDD6EE" w:themeFill="accent5" w:themeFillTint="66"/>
            <w:noWrap/>
            <w:textDirection w:val="btLr"/>
            <w:vAlign w:val="center"/>
            <w:hideMark/>
          </w:tcPr>
          <w:p w14:paraId="3DCC6B87" w14:textId="77777777" w:rsidR="00E76328" w:rsidRDefault="00E76328" w:rsidP="00E76328">
            <w:pPr>
              <w:ind w:left="113" w:right="113"/>
              <w:jc w:val="center"/>
            </w:pPr>
            <w:r>
              <w:t>Geometry</w:t>
            </w:r>
          </w:p>
          <w:p w14:paraId="6645DC34" w14:textId="77777777" w:rsidR="00E76328" w:rsidRPr="00E76328" w:rsidRDefault="00E76328" w:rsidP="00E76328">
            <w:pPr>
              <w:ind w:left="113" w:right="113"/>
              <w:jc w:val="center"/>
            </w:pPr>
            <w:r>
              <w:t>Shape</w:t>
            </w:r>
          </w:p>
        </w:tc>
        <w:tc>
          <w:tcPr>
            <w:tcW w:w="1438" w:type="dxa"/>
            <w:noWrap/>
            <w:textDirection w:val="btLr"/>
            <w:vAlign w:val="center"/>
            <w:hideMark/>
          </w:tcPr>
          <w:p w14:paraId="211D9FA5" w14:textId="77777777" w:rsidR="00E76328" w:rsidRPr="00E76328" w:rsidRDefault="00E76328" w:rsidP="00E76328">
            <w:pPr>
              <w:ind w:left="113" w:right="113"/>
              <w:jc w:val="center"/>
            </w:pPr>
            <w:r w:rsidRPr="00E76328">
              <w:t>Consolidation</w:t>
            </w:r>
          </w:p>
        </w:tc>
      </w:tr>
      <w:tr w:rsidR="00E76328" w:rsidRPr="00E76328" w14:paraId="7A899EE6" w14:textId="77777777" w:rsidTr="00981826">
        <w:trPr>
          <w:cantSplit/>
          <w:trHeight w:val="1134"/>
        </w:trPr>
        <w:tc>
          <w:tcPr>
            <w:tcW w:w="1129" w:type="dxa"/>
            <w:noWrap/>
            <w:vAlign w:val="center"/>
            <w:hideMark/>
          </w:tcPr>
          <w:p w14:paraId="05268EF2" w14:textId="77777777" w:rsidR="00E76328" w:rsidRPr="00E76328" w:rsidRDefault="00E76328" w:rsidP="00E76328">
            <w:pPr>
              <w:jc w:val="center"/>
            </w:pPr>
            <w:r w:rsidRPr="00E76328">
              <w:t>Spring</w:t>
            </w:r>
          </w:p>
        </w:tc>
        <w:tc>
          <w:tcPr>
            <w:tcW w:w="3547" w:type="dxa"/>
            <w:gridSpan w:val="4"/>
            <w:shd w:val="clear" w:color="auto" w:fill="BDD6EE" w:themeFill="accent5" w:themeFillTint="66"/>
            <w:noWrap/>
            <w:vAlign w:val="center"/>
            <w:hideMark/>
          </w:tcPr>
          <w:p w14:paraId="33467F9B" w14:textId="77777777" w:rsidR="00E76328" w:rsidRDefault="00E76328" w:rsidP="00E76328">
            <w:pPr>
              <w:jc w:val="center"/>
            </w:pPr>
          </w:p>
          <w:p w14:paraId="329A1ECC" w14:textId="77777777" w:rsidR="00E76328" w:rsidRDefault="00E76328" w:rsidP="00E76328">
            <w:pPr>
              <w:jc w:val="center"/>
            </w:pPr>
          </w:p>
          <w:p w14:paraId="5D9C4882" w14:textId="77777777" w:rsidR="00E76328" w:rsidRDefault="00E76328" w:rsidP="00E76328">
            <w:pPr>
              <w:jc w:val="center"/>
            </w:pPr>
          </w:p>
          <w:p w14:paraId="4F96793E" w14:textId="77777777" w:rsidR="00E76328" w:rsidRDefault="00E76328" w:rsidP="00E76328">
            <w:pPr>
              <w:jc w:val="center"/>
            </w:pPr>
            <w:r>
              <w:t>Addition and subtraction (within 20)</w:t>
            </w:r>
          </w:p>
          <w:p w14:paraId="5AB62D71" w14:textId="77777777" w:rsidR="00E76328" w:rsidRDefault="00E76328" w:rsidP="00E76328">
            <w:pPr>
              <w:jc w:val="center"/>
            </w:pPr>
          </w:p>
          <w:p w14:paraId="19FA33CD" w14:textId="77777777" w:rsidR="00E76328" w:rsidRDefault="00E76328" w:rsidP="00E76328">
            <w:pPr>
              <w:jc w:val="center"/>
            </w:pPr>
          </w:p>
          <w:p w14:paraId="2EA1FA98" w14:textId="77777777" w:rsidR="00E76328" w:rsidRPr="00E76328" w:rsidRDefault="00E76328" w:rsidP="00E76328">
            <w:pPr>
              <w:jc w:val="center"/>
            </w:pPr>
          </w:p>
        </w:tc>
        <w:tc>
          <w:tcPr>
            <w:tcW w:w="2989" w:type="dxa"/>
            <w:gridSpan w:val="3"/>
            <w:shd w:val="clear" w:color="auto" w:fill="BDD6EE" w:themeFill="accent5" w:themeFillTint="66"/>
            <w:noWrap/>
            <w:vAlign w:val="center"/>
            <w:hideMark/>
          </w:tcPr>
          <w:p w14:paraId="171758C3" w14:textId="77777777" w:rsidR="00E76328" w:rsidRDefault="00E76328" w:rsidP="00E76328">
            <w:pPr>
              <w:jc w:val="center"/>
            </w:pPr>
            <w:r>
              <w:t>Place Value (within 50)</w:t>
            </w:r>
          </w:p>
          <w:p w14:paraId="75B4E583" w14:textId="77777777" w:rsidR="00E76328" w:rsidRPr="00E76328" w:rsidRDefault="00E76328" w:rsidP="00E76328">
            <w:pPr>
              <w:jc w:val="center"/>
            </w:pPr>
            <w:r>
              <w:t>Multiples (2, 5 and 10)</w:t>
            </w:r>
          </w:p>
        </w:tc>
        <w:tc>
          <w:tcPr>
            <w:tcW w:w="2345" w:type="dxa"/>
            <w:gridSpan w:val="2"/>
            <w:shd w:val="clear" w:color="auto" w:fill="BDD6EE" w:themeFill="accent5" w:themeFillTint="66"/>
            <w:noWrap/>
            <w:vAlign w:val="center"/>
            <w:hideMark/>
          </w:tcPr>
          <w:p w14:paraId="37D5C707" w14:textId="77777777" w:rsidR="00E76328" w:rsidRDefault="00E76328" w:rsidP="00E76328">
            <w:pPr>
              <w:jc w:val="center"/>
            </w:pPr>
            <w:r>
              <w:t>Measure</w:t>
            </w:r>
          </w:p>
          <w:p w14:paraId="1F413BE0" w14:textId="77777777" w:rsidR="00E76328" w:rsidRPr="00E76328" w:rsidRDefault="00E76328" w:rsidP="00E76328">
            <w:pPr>
              <w:jc w:val="center"/>
            </w:pPr>
            <w:r>
              <w:t>(Length and height)</w:t>
            </w:r>
          </w:p>
        </w:tc>
        <w:tc>
          <w:tcPr>
            <w:tcW w:w="2500" w:type="dxa"/>
            <w:gridSpan w:val="2"/>
            <w:shd w:val="clear" w:color="auto" w:fill="BDD6EE" w:themeFill="accent5" w:themeFillTint="66"/>
            <w:noWrap/>
            <w:vAlign w:val="center"/>
            <w:hideMark/>
          </w:tcPr>
          <w:p w14:paraId="24A2BC2B" w14:textId="77777777" w:rsidR="00E76328" w:rsidRPr="00E76328" w:rsidRDefault="00E76328" w:rsidP="00E76328">
            <w:pPr>
              <w:jc w:val="center"/>
            </w:pPr>
            <w:r>
              <w:t>Measure: Weight and Volume</w:t>
            </w:r>
          </w:p>
        </w:tc>
        <w:tc>
          <w:tcPr>
            <w:tcW w:w="1438" w:type="dxa"/>
            <w:noWrap/>
            <w:textDirection w:val="btLr"/>
            <w:vAlign w:val="center"/>
            <w:hideMark/>
          </w:tcPr>
          <w:p w14:paraId="12199584" w14:textId="77777777" w:rsidR="00E76328" w:rsidRPr="00E76328" w:rsidRDefault="00E76328" w:rsidP="00E76328">
            <w:pPr>
              <w:ind w:left="113" w:right="113"/>
              <w:jc w:val="center"/>
            </w:pPr>
            <w:r>
              <w:t>Consolidation</w:t>
            </w:r>
          </w:p>
        </w:tc>
      </w:tr>
      <w:tr w:rsidR="00E76328" w:rsidRPr="00E76328" w14:paraId="09F87C55" w14:textId="77777777" w:rsidTr="009B3043">
        <w:trPr>
          <w:cantSplit/>
          <w:trHeight w:val="1134"/>
        </w:trPr>
        <w:tc>
          <w:tcPr>
            <w:tcW w:w="1129" w:type="dxa"/>
            <w:noWrap/>
            <w:vAlign w:val="center"/>
            <w:hideMark/>
          </w:tcPr>
          <w:p w14:paraId="0CA1D55E" w14:textId="77777777" w:rsidR="00E76328" w:rsidRDefault="00E76328" w:rsidP="00E76328">
            <w:pPr>
              <w:jc w:val="center"/>
            </w:pPr>
          </w:p>
          <w:p w14:paraId="37833BB5" w14:textId="77777777" w:rsidR="00E76328" w:rsidRDefault="00E76328" w:rsidP="00E76328">
            <w:pPr>
              <w:jc w:val="center"/>
            </w:pPr>
          </w:p>
          <w:p w14:paraId="40967050" w14:textId="77777777" w:rsidR="00E76328" w:rsidRDefault="00E76328" w:rsidP="00E76328">
            <w:pPr>
              <w:jc w:val="center"/>
            </w:pPr>
          </w:p>
          <w:p w14:paraId="665F7391" w14:textId="77777777" w:rsidR="00E76328" w:rsidRDefault="00E76328" w:rsidP="00E76328">
            <w:pPr>
              <w:jc w:val="center"/>
            </w:pPr>
            <w:r w:rsidRPr="00E76328">
              <w:t>Summer</w:t>
            </w:r>
          </w:p>
          <w:p w14:paraId="76E17EF4" w14:textId="77777777" w:rsidR="00E76328" w:rsidRDefault="00E76328" w:rsidP="00E76328">
            <w:pPr>
              <w:jc w:val="center"/>
            </w:pPr>
          </w:p>
          <w:p w14:paraId="43D04B74" w14:textId="77777777" w:rsidR="00E76328" w:rsidRDefault="00E76328" w:rsidP="00E76328">
            <w:pPr>
              <w:jc w:val="center"/>
            </w:pPr>
          </w:p>
          <w:p w14:paraId="28EB81E0" w14:textId="77777777" w:rsidR="00E76328" w:rsidRPr="00E76328" w:rsidRDefault="00E76328" w:rsidP="00E76328">
            <w:pPr>
              <w:jc w:val="center"/>
            </w:pPr>
          </w:p>
        </w:tc>
        <w:tc>
          <w:tcPr>
            <w:tcW w:w="2708" w:type="dxa"/>
            <w:gridSpan w:val="3"/>
            <w:shd w:val="clear" w:color="auto" w:fill="BDD6EE" w:themeFill="accent5" w:themeFillTint="66"/>
            <w:noWrap/>
            <w:vAlign w:val="center"/>
            <w:hideMark/>
          </w:tcPr>
          <w:p w14:paraId="6DE234F4" w14:textId="77777777" w:rsidR="00E76328" w:rsidRPr="00E76328" w:rsidRDefault="00E76328" w:rsidP="00E76328">
            <w:pPr>
              <w:jc w:val="center"/>
            </w:pPr>
            <w:r>
              <w:t xml:space="preserve">Multiplication and Division </w:t>
            </w:r>
          </w:p>
        </w:tc>
        <w:tc>
          <w:tcPr>
            <w:tcW w:w="1914" w:type="dxa"/>
            <w:gridSpan w:val="2"/>
            <w:shd w:val="clear" w:color="auto" w:fill="BDD6EE" w:themeFill="accent5" w:themeFillTint="66"/>
            <w:noWrap/>
            <w:vAlign w:val="center"/>
            <w:hideMark/>
          </w:tcPr>
          <w:p w14:paraId="1A1678E4" w14:textId="77777777" w:rsidR="00E76328" w:rsidRPr="00E76328" w:rsidRDefault="00E76328" w:rsidP="00E76328">
            <w:pPr>
              <w:jc w:val="center"/>
            </w:pPr>
            <w:r>
              <w:t>Fractions</w:t>
            </w:r>
          </w:p>
        </w:tc>
        <w:tc>
          <w:tcPr>
            <w:tcW w:w="957" w:type="dxa"/>
            <w:shd w:val="clear" w:color="auto" w:fill="BDD6EE" w:themeFill="accent5" w:themeFillTint="66"/>
            <w:noWrap/>
            <w:textDirection w:val="btLr"/>
            <w:vAlign w:val="center"/>
            <w:hideMark/>
          </w:tcPr>
          <w:p w14:paraId="6B288D3B" w14:textId="77777777" w:rsidR="00E76328" w:rsidRPr="00E76328" w:rsidRDefault="00E76328" w:rsidP="00E76328">
            <w:pPr>
              <w:ind w:left="113" w:right="113"/>
              <w:jc w:val="center"/>
            </w:pPr>
            <w:r>
              <w:t>Geometry – Position and direction</w:t>
            </w:r>
          </w:p>
        </w:tc>
        <w:tc>
          <w:tcPr>
            <w:tcW w:w="1914" w:type="dxa"/>
            <w:gridSpan w:val="2"/>
            <w:shd w:val="clear" w:color="auto" w:fill="BDD6EE" w:themeFill="accent5" w:themeFillTint="66"/>
            <w:noWrap/>
            <w:vAlign w:val="center"/>
            <w:hideMark/>
          </w:tcPr>
          <w:p w14:paraId="0DBEF870" w14:textId="77777777" w:rsidR="00E76328" w:rsidRPr="00E76328" w:rsidRDefault="00E76328" w:rsidP="00E76328">
            <w:pPr>
              <w:jc w:val="center"/>
            </w:pPr>
            <w:r>
              <w:t>Number: Place Value to 100</w:t>
            </w:r>
          </w:p>
        </w:tc>
        <w:tc>
          <w:tcPr>
            <w:tcW w:w="1388" w:type="dxa"/>
            <w:shd w:val="clear" w:color="auto" w:fill="BDD6EE" w:themeFill="accent5" w:themeFillTint="66"/>
            <w:noWrap/>
            <w:textDirection w:val="btLr"/>
            <w:vAlign w:val="center"/>
            <w:hideMark/>
          </w:tcPr>
          <w:p w14:paraId="724D98A8" w14:textId="77777777" w:rsidR="00E76328" w:rsidRPr="00E76328" w:rsidRDefault="00E76328" w:rsidP="00E76328">
            <w:pPr>
              <w:ind w:left="113" w:right="113"/>
              <w:jc w:val="center"/>
            </w:pPr>
            <w:r>
              <w:t>Measurement: Money</w:t>
            </w:r>
          </w:p>
        </w:tc>
        <w:tc>
          <w:tcPr>
            <w:tcW w:w="2500" w:type="dxa"/>
            <w:gridSpan w:val="2"/>
            <w:shd w:val="clear" w:color="auto" w:fill="BDD6EE" w:themeFill="accent5" w:themeFillTint="66"/>
            <w:noWrap/>
            <w:vAlign w:val="center"/>
            <w:hideMark/>
          </w:tcPr>
          <w:p w14:paraId="25E6592C" w14:textId="77777777" w:rsidR="00E76328" w:rsidRPr="00E76328" w:rsidRDefault="00E76328" w:rsidP="00E76328">
            <w:pPr>
              <w:jc w:val="center"/>
            </w:pPr>
            <w:r>
              <w:t>Measurement: Time</w:t>
            </w:r>
          </w:p>
        </w:tc>
        <w:tc>
          <w:tcPr>
            <w:tcW w:w="1438" w:type="dxa"/>
            <w:noWrap/>
            <w:textDirection w:val="btLr"/>
            <w:vAlign w:val="center"/>
            <w:hideMark/>
          </w:tcPr>
          <w:p w14:paraId="10F7B571" w14:textId="77777777" w:rsidR="00E76328" w:rsidRPr="00E76328" w:rsidRDefault="00E76328" w:rsidP="00E76328">
            <w:pPr>
              <w:ind w:left="113" w:right="113"/>
              <w:jc w:val="center"/>
            </w:pPr>
            <w:r>
              <w:t>Consolidation</w:t>
            </w:r>
          </w:p>
        </w:tc>
      </w:tr>
    </w:tbl>
    <w:p w14:paraId="1CC678E9" w14:textId="77777777" w:rsidR="00784687" w:rsidRDefault="00784687"/>
    <w:sectPr w:rsidR="00784687" w:rsidSect="00E7632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6328"/>
    <w:rsid w:val="00027AF5"/>
    <w:rsid w:val="003623C6"/>
    <w:rsid w:val="00525A2B"/>
    <w:rsid w:val="00784687"/>
    <w:rsid w:val="008A4AB2"/>
    <w:rsid w:val="00981826"/>
    <w:rsid w:val="009B3043"/>
    <w:rsid w:val="00E06925"/>
    <w:rsid w:val="00E76328"/>
    <w:rsid w:val="00FC1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9585A"/>
  <w15:docId w15:val="{CC659B80-1646-4143-A335-2AC6E24FB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63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15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33783-4F6E-4752-8444-7F3F8F86A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briscoe</dc:creator>
  <cp:keywords/>
  <dc:description/>
  <cp:lastModifiedBy>sean briscoe</cp:lastModifiedBy>
  <cp:revision>8</cp:revision>
  <dcterms:created xsi:type="dcterms:W3CDTF">2019-06-11T13:49:00Z</dcterms:created>
  <dcterms:modified xsi:type="dcterms:W3CDTF">2020-05-24T13:17:00Z</dcterms:modified>
</cp:coreProperties>
</file>