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78981" w14:textId="5F0CBFE0" w:rsidR="001C0C9E" w:rsidRPr="007126AF" w:rsidRDefault="001C0C9E" w:rsidP="007126AF">
      <w:pPr>
        <w:jc w:val="center"/>
        <w:rPr>
          <w:rFonts w:ascii="Kinetic Letters Joined" w:hAnsi="Kinetic Letters Joined"/>
          <w:b/>
          <w:bCs/>
          <w:sz w:val="48"/>
          <w:szCs w:val="48"/>
          <w:u w:val="single"/>
        </w:rPr>
      </w:pPr>
      <w:r w:rsidRPr="007126AF">
        <w:rPr>
          <w:rFonts w:ascii="Kinetic Letters Joined" w:hAnsi="Kinetic Letters Joined"/>
          <w:b/>
          <w:bCs/>
          <w:sz w:val="48"/>
          <w:szCs w:val="48"/>
          <w:u w:val="single"/>
        </w:rPr>
        <w:t>Opening Worlds Year 6</w:t>
      </w:r>
      <w:r w:rsidR="007126AF">
        <w:rPr>
          <w:rFonts w:ascii="Kinetic Letters Joined" w:hAnsi="Kinetic Letters Joined"/>
          <w:b/>
          <w:bCs/>
          <w:sz w:val="48"/>
          <w:szCs w:val="48"/>
          <w:u w:val="single"/>
        </w:rPr>
        <w:t xml:space="preserve"> ( Autumn 1)</w:t>
      </w:r>
    </w:p>
    <w:p w14:paraId="3F9C5634" w14:textId="01EB8485" w:rsidR="00B87FC0" w:rsidRPr="007126AF" w:rsidRDefault="001C0C9E" w:rsidP="007126AF">
      <w:pPr>
        <w:jc w:val="center"/>
        <w:rPr>
          <w:rFonts w:ascii="Kinetic Letters Joined" w:hAnsi="Kinetic Letters Joined"/>
          <w:b/>
          <w:bCs/>
          <w:sz w:val="48"/>
          <w:szCs w:val="48"/>
          <w:u w:val="single"/>
        </w:rPr>
      </w:pPr>
      <w:r w:rsidRPr="007126AF">
        <w:rPr>
          <w:rFonts w:ascii="Kinetic Letters Joined" w:hAnsi="Kinetic Letters Joined"/>
          <w:b/>
          <w:bCs/>
          <w:sz w:val="48"/>
          <w:szCs w:val="48"/>
          <w:u w:val="single"/>
        </w:rPr>
        <w:t>Energy and Climate</w:t>
      </w:r>
    </w:p>
    <w:p w14:paraId="6D463E87" w14:textId="3AD9C25F" w:rsidR="001C0C9E" w:rsidRDefault="001C0C9E">
      <w:pPr>
        <w:rPr>
          <w:rFonts w:ascii="Kinetic Letters Joined" w:hAnsi="Kinetic Letters Joined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1C0C9E" w:rsidRPr="007126AF" w14:paraId="38F87286" w14:textId="77777777" w:rsidTr="007126AF">
        <w:tc>
          <w:tcPr>
            <w:tcW w:w="2405" w:type="dxa"/>
            <w:shd w:val="clear" w:color="auto" w:fill="92D050"/>
          </w:tcPr>
          <w:p w14:paraId="0E6BC7F7" w14:textId="7E40BE96" w:rsidR="001C0C9E" w:rsidRPr="007126AF" w:rsidRDefault="001C0C9E">
            <w:pPr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</w:pPr>
            <w:r w:rsidRPr="007126AF"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  <w:t>Week</w:t>
            </w:r>
          </w:p>
        </w:tc>
        <w:tc>
          <w:tcPr>
            <w:tcW w:w="6611" w:type="dxa"/>
          </w:tcPr>
          <w:p w14:paraId="57E2F5B1" w14:textId="22232B55" w:rsidR="001C0C9E" w:rsidRPr="007126AF" w:rsidRDefault="001C0C9E">
            <w:pPr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</w:pPr>
            <w:r w:rsidRPr="007126AF"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  <w:t>Lesson</w:t>
            </w:r>
          </w:p>
        </w:tc>
      </w:tr>
      <w:tr w:rsidR="001C0C9E" w:rsidRPr="007126AF" w14:paraId="3CBFF058" w14:textId="77777777" w:rsidTr="007126AF">
        <w:tc>
          <w:tcPr>
            <w:tcW w:w="2405" w:type="dxa"/>
            <w:shd w:val="clear" w:color="auto" w:fill="92D050"/>
          </w:tcPr>
          <w:p w14:paraId="2E4E55BF" w14:textId="1C7D96AA" w:rsidR="001C0C9E" w:rsidRPr="007126AF" w:rsidRDefault="001C0C9E">
            <w:pPr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</w:pPr>
            <w:r w:rsidRPr="007126AF"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  <w:t>Week 1</w:t>
            </w:r>
          </w:p>
        </w:tc>
        <w:tc>
          <w:tcPr>
            <w:tcW w:w="6611" w:type="dxa"/>
          </w:tcPr>
          <w:p w14:paraId="0E3C5CC7" w14:textId="7BA1D90C" w:rsidR="001C0C9E" w:rsidRPr="007126AF" w:rsidRDefault="001C0C9E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007126AF">
              <w:rPr>
                <w:rFonts w:ascii="Kinetic Letters Joined" w:hAnsi="Kinetic Letters Joined"/>
                <w:sz w:val="44"/>
                <w:szCs w:val="44"/>
              </w:rPr>
              <w:t>What Energy do we use in UK?</w:t>
            </w:r>
          </w:p>
        </w:tc>
      </w:tr>
      <w:tr w:rsidR="001C0C9E" w:rsidRPr="007126AF" w14:paraId="3D83E899" w14:textId="77777777" w:rsidTr="007126AF">
        <w:tc>
          <w:tcPr>
            <w:tcW w:w="2405" w:type="dxa"/>
            <w:shd w:val="clear" w:color="auto" w:fill="92D050"/>
          </w:tcPr>
          <w:p w14:paraId="2A7446B2" w14:textId="0A99AB5A" w:rsidR="001C0C9E" w:rsidRPr="007126AF" w:rsidRDefault="001C0C9E">
            <w:pPr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</w:pPr>
            <w:r w:rsidRPr="007126AF"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  <w:t>Week 2</w:t>
            </w:r>
          </w:p>
        </w:tc>
        <w:tc>
          <w:tcPr>
            <w:tcW w:w="6611" w:type="dxa"/>
          </w:tcPr>
          <w:p w14:paraId="49C8F5A0" w14:textId="66D63126" w:rsidR="001C0C9E" w:rsidRPr="007126AF" w:rsidRDefault="001C0C9E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007126AF">
              <w:rPr>
                <w:rFonts w:ascii="Kinetic Letters Joined" w:hAnsi="Kinetic Letters Joined"/>
                <w:sz w:val="44"/>
                <w:szCs w:val="44"/>
              </w:rPr>
              <w:t xml:space="preserve">Renewable </w:t>
            </w:r>
            <w:r w:rsidR="007126AF" w:rsidRPr="007126AF">
              <w:rPr>
                <w:rFonts w:ascii="Kinetic Letters Joined" w:hAnsi="Kinetic Letters Joined"/>
                <w:sz w:val="44"/>
                <w:szCs w:val="44"/>
              </w:rPr>
              <w:t>energy</w:t>
            </w:r>
          </w:p>
        </w:tc>
      </w:tr>
      <w:tr w:rsidR="001C0C9E" w:rsidRPr="007126AF" w14:paraId="03D0718E" w14:textId="77777777" w:rsidTr="007126AF">
        <w:tc>
          <w:tcPr>
            <w:tcW w:w="2405" w:type="dxa"/>
            <w:shd w:val="clear" w:color="auto" w:fill="92D050"/>
          </w:tcPr>
          <w:p w14:paraId="087EF786" w14:textId="2141DC53" w:rsidR="001C0C9E" w:rsidRPr="007126AF" w:rsidRDefault="001C0C9E">
            <w:pPr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</w:pPr>
            <w:r w:rsidRPr="007126AF"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  <w:t>Week 3</w:t>
            </w:r>
          </w:p>
        </w:tc>
        <w:tc>
          <w:tcPr>
            <w:tcW w:w="6611" w:type="dxa"/>
          </w:tcPr>
          <w:p w14:paraId="09EA7D2A" w14:textId="2B38DF14" w:rsidR="001C0C9E" w:rsidRPr="007126AF" w:rsidRDefault="007126AF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007126AF">
              <w:rPr>
                <w:rFonts w:ascii="Kinetic Letters Joined" w:hAnsi="Kinetic Letters Joined"/>
                <w:sz w:val="44"/>
                <w:szCs w:val="44"/>
              </w:rPr>
              <w:t>Nuclear power</w:t>
            </w:r>
          </w:p>
        </w:tc>
      </w:tr>
      <w:tr w:rsidR="001C0C9E" w:rsidRPr="007126AF" w14:paraId="3A4B2CD6" w14:textId="77777777" w:rsidTr="007126AF">
        <w:tc>
          <w:tcPr>
            <w:tcW w:w="2405" w:type="dxa"/>
            <w:shd w:val="clear" w:color="auto" w:fill="92D050"/>
          </w:tcPr>
          <w:p w14:paraId="6EA0F806" w14:textId="2772BF40" w:rsidR="001C0C9E" w:rsidRPr="007126AF" w:rsidRDefault="001C0C9E">
            <w:pPr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</w:pPr>
            <w:r w:rsidRPr="007126AF"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  <w:t>Week 4</w:t>
            </w:r>
          </w:p>
        </w:tc>
        <w:tc>
          <w:tcPr>
            <w:tcW w:w="6611" w:type="dxa"/>
          </w:tcPr>
          <w:p w14:paraId="3057FB29" w14:textId="7441D23E" w:rsidR="001C0C9E" w:rsidRPr="007126AF" w:rsidRDefault="007126AF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007126AF">
              <w:rPr>
                <w:rFonts w:ascii="Kinetic Letters Joined" w:hAnsi="Kinetic Letters Joined"/>
                <w:sz w:val="44"/>
                <w:szCs w:val="44"/>
              </w:rPr>
              <w:t>Climate Change</w:t>
            </w:r>
          </w:p>
        </w:tc>
      </w:tr>
      <w:tr w:rsidR="001C0C9E" w:rsidRPr="007126AF" w14:paraId="0FC03DEB" w14:textId="77777777" w:rsidTr="007126AF">
        <w:tc>
          <w:tcPr>
            <w:tcW w:w="2405" w:type="dxa"/>
            <w:shd w:val="clear" w:color="auto" w:fill="92D050"/>
          </w:tcPr>
          <w:p w14:paraId="7103D885" w14:textId="03FF98D7" w:rsidR="001C0C9E" w:rsidRPr="007126AF" w:rsidRDefault="001C0C9E">
            <w:pPr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</w:pPr>
            <w:r w:rsidRPr="007126AF"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  <w:t>Week 5</w:t>
            </w:r>
          </w:p>
        </w:tc>
        <w:tc>
          <w:tcPr>
            <w:tcW w:w="6611" w:type="dxa"/>
          </w:tcPr>
          <w:p w14:paraId="3B964ACC" w14:textId="5ABAC6D2" w:rsidR="001C0C9E" w:rsidRPr="007126AF" w:rsidRDefault="007126AF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007126AF">
              <w:rPr>
                <w:rFonts w:ascii="Kinetic Letters Joined" w:hAnsi="Kinetic Letters Joined"/>
                <w:sz w:val="44"/>
                <w:szCs w:val="44"/>
              </w:rPr>
              <w:t>Effects of climate change</w:t>
            </w:r>
          </w:p>
        </w:tc>
      </w:tr>
      <w:tr w:rsidR="001C0C9E" w:rsidRPr="007126AF" w14:paraId="43528DF4" w14:textId="77777777" w:rsidTr="007126AF">
        <w:tc>
          <w:tcPr>
            <w:tcW w:w="2405" w:type="dxa"/>
            <w:shd w:val="clear" w:color="auto" w:fill="92D050"/>
          </w:tcPr>
          <w:p w14:paraId="5D1410A0" w14:textId="71751E3C" w:rsidR="001C0C9E" w:rsidRPr="007126AF" w:rsidRDefault="001C0C9E">
            <w:pPr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</w:pPr>
            <w:r w:rsidRPr="007126AF">
              <w:rPr>
                <w:rFonts w:ascii="Kinetic Letters Joined" w:hAnsi="Kinetic Letters Joined"/>
                <w:b/>
                <w:bCs/>
                <w:sz w:val="44"/>
                <w:szCs w:val="44"/>
                <w:u w:val="single"/>
              </w:rPr>
              <w:t xml:space="preserve">Week 6 and synoptic </w:t>
            </w:r>
          </w:p>
        </w:tc>
        <w:tc>
          <w:tcPr>
            <w:tcW w:w="6611" w:type="dxa"/>
          </w:tcPr>
          <w:p w14:paraId="65CEA310" w14:textId="0650FFA8" w:rsidR="001C0C9E" w:rsidRPr="007126AF" w:rsidRDefault="007126AF">
            <w:pPr>
              <w:rPr>
                <w:rFonts w:ascii="Kinetic Letters Joined" w:hAnsi="Kinetic Letters Joined"/>
                <w:sz w:val="44"/>
                <w:szCs w:val="44"/>
              </w:rPr>
            </w:pPr>
            <w:r w:rsidRPr="007126AF">
              <w:rPr>
                <w:rFonts w:ascii="Kinetic Letters Joined" w:hAnsi="Kinetic Letters Joined"/>
                <w:sz w:val="44"/>
                <w:szCs w:val="44"/>
              </w:rPr>
              <w:t>What can we do about climate change?</w:t>
            </w:r>
          </w:p>
        </w:tc>
      </w:tr>
    </w:tbl>
    <w:p w14:paraId="4F027DC5" w14:textId="77777777" w:rsidR="001C0C9E" w:rsidRPr="001C0C9E" w:rsidRDefault="001C0C9E">
      <w:pPr>
        <w:rPr>
          <w:rFonts w:ascii="Kinetic Letters Joined" w:hAnsi="Kinetic Letters Joined"/>
          <w:b/>
          <w:bCs/>
          <w:sz w:val="32"/>
          <w:szCs w:val="32"/>
          <w:u w:val="single"/>
        </w:rPr>
      </w:pPr>
    </w:p>
    <w:sectPr w:rsidR="001C0C9E" w:rsidRPr="001C0C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9E"/>
    <w:rsid w:val="00056EBE"/>
    <w:rsid w:val="001C0C9E"/>
    <w:rsid w:val="007126AF"/>
    <w:rsid w:val="00A479C6"/>
    <w:rsid w:val="00B8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F3B3C"/>
  <w15:chartTrackingRefBased/>
  <w15:docId w15:val="{84EC62BA-DF16-44FC-9E08-C844447CA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2025-09-30T13:33:00Z</dcterms:created>
  <dcterms:modified xsi:type="dcterms:W3CDTF">2025-09-30T13:52:00Z</dcterms:modified>
</cp:coreProperties>
</file>